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48" w:rsidRDefault="00595748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95748" w:rsidRDefault="00595748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собрании  трудового коллектива</w:t>
      </w:r>
    </w:p>
    <w:p w:rsidR="00595748" w:rsidRDefault="00FF7AED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24.01.2025 г. Протокол №2</w:t>
      </w:r>
    </w:p>
    <w:p w:rsidR="00595748" w:rsidRDefault="00FF7AED" w:rsidP="00FF7A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9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ED" w:rsidRDefault="00FF7AED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997E45">
            <wp:extent cx="2170430" cy="1005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AED" w:rsidRDefault="00FF7AED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7AED" w:rsidRDefault="00FF7AED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5748" w:rsidRDefault="00595748" w:rsidP="005957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748" w:rsidRDefault="00595748" w:rsidP="00595748">
      <w:pPr>
        <w:pStyle w:val="10"/>
        <w:keepNext/>
        <w:keepLines/>
        <w:spacing w:after="0" w:line="240" w:lineRule="auto"/>
        <w:outlineLvl w:val="9"/>
        <w:rPr>
          <w:sz w:val="28"/>
          <w:szCs w:val="28"/>
        </w:rPr>
      </w:pPr>
    </w:p>
    <w:p w:rsidR="00595748" w:rsidRDefault="00595748" w:rsidP="00595748">
      <w:pPr>
        <w:pStyle w:val="10"/>
        <w:keepNext/>
        <w:keepLines/>
        <w:spacing w:after="0" w:line="240" w:lineRule="auto"/>
        <w:jc w:val="left"/>
        <w:outlineLvl w:val="9"/>
        <w:rPr>
          <w:sz w:val="28"/>
          <w:szCs w:val="28"/>
        </w:rPr>
      </w:pPr>
    </w:p>
    <w:p w:rsidR="00595748" w:rsidRDefault="00595748" w:rsidP="00595748">
      <w:pPr>
        <w:pStyle w:val="10"/>
        <w:keepNext/>
        <w:keepLines/>
        <w:spacing w:after="0" w:line="240" w:lineRule="auto"/>
        <w:outlineLvl w:val="9"/>
        <w:rPr>
          <w:sz w:val="28"/>
          <w:szCs w:val="28"/>
        </w:rPr>
      </w:pPr>
    </w:p>
    <w:p w:rsidR="00595748" w:rsidRDefault="00595748" w:rsidP="00595748">
      <w:pPr>
        <w:pStyle w:val="10"/>
        <w:keepNext/>
        <w:keepLines/>
        <w:spacing w:after="0" w:line="240" w:lineRule="auto"/>
        <w:outlineLvl w:val="9"/>
        <w:rPr>
          <w:sz w:val="28"/>
          <w:szCs w:val="28"/>
        </w:rPr>
      </w:pPr>
      <w:r w:rsidRPr="008D7B27">
        <w:rPr>
          <w:sz w:val="28"/>
          <w:szCs w:val="28"/>
        </w:rPr>
        <w:t xml:space="preserve">План </w:t>
      </w:r>
      <w:r w:rsidR="00FF7AED">
        <w:rPr>
          <w:sz w:val="28"/>
          <w:szCs w:val="28"/>
        </w:rPr>
        <w:t>работы антикризисной команды МК</w:t>
      </w:r>
      <w:r>
        <w:rPr>
          <w:sz w:val="28"/>
          <w:szCs w:val="28"/>
        </w:rPr>
        <w:t>ОУ «</w:t>
      </w:r>
      <w:r w:rsidR="00FF7AED">
        <w:rPr>
          <w:sz w:val="28"/>
          <w:szCs w:val="28"/>
        </w:rPr>
        <w:t xml:space="preserve">Вишневская </w:t>
      </w:r>
      <w:proofErr w:type="gramStart"/>
      <w:r w:rsidR="00FF7AED">
        <w:rPr>
          <w:sz w:val="28"/>
          <w:szCs w:val="28"/>
        </w:rPr>
        <w:t xml:space="preserve">СОШ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на 2025 год.</w:t>
      </w:r>
    </w:p>
    <w:p w:rsidR="00595748" w:rsidRDefault="00595748" w:rsidP="00595748">
      <w:pPr>
        <w:pStyle w:val="10"/>
        <w:keepNext/>
        <w:keepLines/>
        <w:spacing w:after="0" w:line="240" w:lineRule="auto"/>
        <w:outlineLvl w:val="9"/>
        <w:rPr>
          <w:sz w:val="28"/>
          <w:szCs w:val="28"/>
        </w:rPr>
      </w:pPr>
    </w:p>
    <w:p w:rsidR="00595748" w:rsidRDefault="00595748" w:rsidP="00595748">
      <w:pPr>
        <w:pStyle w:val="10"/>
        <w:keepNext/>
        <w:keepLines/>
        <w:spacing w:after="0" w:line="240" w:lineRule="auto"/>
        <w:outlineLvl w:val="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5716"/>
        <w:gridCol w:w="3402"/>
        <w:gridCol w:w="4253"/>
      </w:tblGrid>
      <w:tr w:rsidR="00595748" w:rsidTr="00595748">
        <w:trPr>
          <w:trHeight w:val="976"/>
        </w:trPr>
        <w:tc>
          <w:tcPr>
            <w:tcW w:w="1338" w:type="dxa"/>
          </w:tcPr>
          <w:p w:rsidR="00595748" w:rsidRPr="008D7B27" w:rsidRDefault="00595748" w:rsidP="005C6715">
            <w:pPr>
              <w:pStyle w:val="a5"/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 w:rsidRPr="008D7B2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16" w:type="dxa"/>
          </w:tcPr>
          <w:p w:rsidR="00595748" w:rsidRPr="008D7B27" w:rsidRDefault="00595748" w:rsidP="005C6715">
            <w:pPr>
              <w:pStyle w:val="a5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8D7B27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595748" w:rsidRPr="008D7B27" w:rsidRDefault="00595748" w:rsidP="005C6715">
            <w:pPr>
              <w:pStyle w:val="a5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8D7B27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4253" w:type="dxa"/>
          </w:tcPr>
          <w:p w:rsidR="00595748" w:rsidRPr="008D7B27" w:rsidRDefault="00595748" w:rsidP="005C6715">
            <w:pPr>
              <w:pStyle w:val="a5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Ответственные за исполнение</w:t>
            </w:r>
          </w:p>
        </w:tc>
      </w:tr>
      <w:tr w:rsidR="00595748" w:rsidTr="00C03268">
        <w:trPr>
          <w:trHeight w:val="1383"/>
        </w:trPr>
        <w:tc>
          <w:tcPr>
            <w:tcW w:w="1338" w:type="dxa"/>
          </w:tcPr>
          <w:p w:rsidR="00595748" w:rsidRDefault="00595748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5748" w:rsidRDefault="00595748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595748" w:rsidRDefault="00595748" w:rsidP="0059574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антикризисной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команды</w:t>
            </w:r>
            <w:r w:rsidR="00A724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</w:t>
            </w:r>
            <w:r w:rsidR="00A724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Вишневская СОШ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="00C032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основании  Полож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ения об антикризисной команде МК</w:t>
            </w:r>
            <w:r w:rsidR="00C032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ОУ, приказа о  соз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дании  антикризисной  команды МК</w:t>
            </w:r>
            <w:r w:rsidR="00C032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ОУ  </w:t>
            </w:r>
          </w:p>
          <w:p w:rsidR="00595748" w:rsidRDefault="00595748" w:rsidP="00C0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</w:tc>
        <w:tc>
          <w:tcPr>
            <w:tcW w:w="3402" w:type="dxa"/>
          </w:tcPr>
          <w:p w:rsidR="00595748" w:rsidRDefault="00595748" w:rsidP="005C6715">
            <w:pPr>
              <w:spacing w:before="240" w:after="24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53" w:type="dxa"/>
          </w:tcPr>
          <w:p w:rsidR="00595748" w:rsidRDefault="00A72496" w:rsidP="005C6715">
            <w:pPr>
              <w:spacing w:before="240" w:after="24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</w:t>
            </w:r>
            <w:r w:rsidR="005957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03268" w:rsidTr="00682D77">
        <w:trPr>
          <w:trHeight w:val="1364"/>
        </w:trPr>
        <w:tc>
          <w:tcPr>
            <w:tcW w:w="1338" w:type="dxa"/>
          </w:tcPr>
          <w:p w:rsidR="00C03268" w:rsidRDefault="00C03268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16" w:type="dxa"/>
          </w:tcPr>
          <w:p w:rsidR="00C03268" w:rsidRPr="00C03268" w:rsidRDefault="00C03268" w:rsidP="0059574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2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Планирование и координация деятел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ьности  антикризисной команды МК</w:t>
            </w:r>
            <w:r w:rsidRPr="00C032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ОУ «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Вишневская СОШ</w:t>
            </w:r>
            <w:r w:rsidRPr="00C032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», оформление  профессиональной документации</w:t>
            </w:r>
          </w:p>
        </w:tc>
        <w:tc>
          <w:tcPr>
            <w:tcW w:w="3402" w:type="dxa"/>
          </w:tcPr>
          <w:p w:rsidR="00C03268" w:rsidRDefault="00C03268" w:rsidP="005C6715">
            <w:pPr>
              <w:spacing w:before="240" w:after="24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53" w:type="dxa"/>
          </w:tcPr>
          <w:p w:rsidR="00C03268" w:rsidRDefault="00A72496" w:rsidP="005C6715">
            <w:pPr>
              <w:spacing w:before="240" w:after="24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</w:t>
            </w:r>
            <w:r w:rsidR="00C032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C312F" w:rsidTr="00595748">
        <w:tc>
          <w:tcPr>
            <w:tcW w:w="1338" w:type="dxa"/>
          </w:tcPr>
          <w:p w:rsidR="008C312F" w:rsidRDefault="008C312F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</w:tcPr>
          <w:p w:rsidR="008C312F" w:rsidRDefault="008C312F" w:rsidP="003F4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Межведомственное взаимодействие со специалистами РАО ОКУ ЦППМСП, сотрудниками КДН и ЗП по вопросам преемственности деятельности, методической помощи при осуществлении психолого-педагогического сопровождения обучающихся «группы риска» (по запросу)</w:t>
            </w:r>
          </w:p>
        </w:tc>
        <w:tc>
          <w:tcPr>
            <w:tcW w:w="3402" w:type="dxa"/>
          </w:tcPr>
          <w:p w:rsidR="008C312F" w:rsidRDefault="008C312F" w:rsidP="003F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C312F" w:rsidRDefault="008C312F" w:rsidP="003F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C312F" w:rsidRDefault="008C312F" w:rsidP="003F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8C312F" w:rsidTr="00595748">
        <w:tc>
          <w:tcPr>
            <w:tcW w:w="1338" w:type="dxa"/>
          </w:tcPr>
          <w:p w:rsidR="008C312F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</w:tcPr>
          <w:p w:rsidR="008C312F" w:rsidRDefault="008C312F" w:rsidP="004C184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Повышение квалификации специалистов отделения</w:t>
            </w:r>
          </w:p>
        </w:tc>
        <w:tc>
          <w:tcPr>
            <w:tcW w:w="3402" w:type="dxa"/>
          </w:tcPr>
          <w:p w:rsidR="008C312F" w:rsidRPr="008D7B27" w:rsidRDefault="008C312F" w:rsidP="004C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8C312F" w:rsidRDefault="008C312F" w:rsidP="004C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8C312F" w:rsidTr="00595748">
        <w:tc>
          <w:tcPr>
            <w:tcW w:w="1338" w:type="dxa"/>
          </w:tcPr>
          <w:p w:rsidR="008C312F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6" w:type="dxa"/>
          </w:tcPr>
          <w:p w:rsidR="008C312F" w:rsidRDefault="008C312F" w:rsidP="0027674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Осуществление индивидуальной  коррекционно-развивающей работы с несовершеннолетними «группы риска»</w:t>
            </w:r>
          </w:p>
        </w:tc>
        <w:tc>
          <w:tcPr>
            <w:tcW w:w="3402" w:type="dxa"/>
          </w:tcPr>
          <w:p w:rsidR="008C312F" w:rsidRPr="008D7B27" w:rsidRDefault="008C312F" w:rsidP="00276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8C312F" w:rsidRDefault="008C312F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312F" w:rsidTr="00595748">
        <w:tc>
          <w:tcPr>
            <w:tcW w:w="1338" w:type="dxa"/>
          </w:tcPr>
          <w:p w:rsidR="008C312F" w:rsidRPr="00C03268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6" w:type="dxa"/>
          </w:tcPr>
          <w:p w:rsidR="008C312F" w:rsidRPr="00475DEB" w:rsidRDefault="008C312F" w:rsidP="00AF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психодиагностического  обследования несовершеннолетних в соответствии с запросом\психологической проблемой.</w:t>
            </w:r>
          </w:p>
        </w:tc>
        <w:tc>
          <w:tcPr>
            <w:tcW w:w="3402" w:type="dxa"/>
          </w:tcPr>
          <w:p w:rsidR="008C312F" w:rsidRDefault="008C312F" w:rsidP="00AF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C312F" w:rsidRPr="00475DEB" w:rsidRDefault="008C312F" w:rsidP="00AF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C312F" w:rsidRPr="00BA3C38" w:rsidRDefault="008C312F" w:rsidP="008C31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C312F" w:rsidRPr="008C312F" w:rsidTr="00595748">
        <w:tc>
          <w:tcPr>
            <w:tcW w:w="1338" w:type="dxa"/>
          </w:tcPr>
          <w:p w:rsidR="008C312F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6" w:type="dxa"/>
          </w:tcPr>
          <w:p w:rsidR="008C312F" w:rsidRDefault="008C312F" w:rsidP="00944C5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консультирования несовершеннолетних \родителей (законных представителей), педагогов  в соответствии с запросом</w:t>
            </w:r>
          </w:p>
        </w:tc>
        <w:tc>
          <w:tcPr>
            <w:tcW w:w="3402" w:type="dxa"/>
          </w:tcPr>
          <w:p w:rsidR="008C312F" w:rsidRPr="008D7B27" w:rsidRDefault="008C312F" w:rsidP="009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8C312F" w:rsidRPr="008C312F" w:rsidRDefault="008C312F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8C312F" w:rsidTr="00595748">
        <w:tc>
          <w:tcPr>
            <w:tcW w:w="1338" w:type="dxa"/>
          </w:tcPr>
          <w:p w:rsidR="008C312F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6" w:type="dxa"/>
          </w:tcPr>
          <w:p w:rsidR="008C312F" w:rsidRDefault="008C312F" w:rsidP="008C31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Подготовка  методических материалов, буклетов, памяток  для размещения на официальном сайте учреждения, информационных стендах на тему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профилактики кризисного состояния обучающихся, маркеров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поведения,  способов преодоления кризисных ситуаций </w:t>
            </w:r>
          </w:p>
        </w:tc>
        <w:tc>
          <w:tcPr>
            <w:tcW w:w="3402" w:type="dxa"/>
          </w:tcPr>
          <w:p w:rsidR="008C312F" w:rsidRPr="008D7B27" w:rsidRDefault="008C312F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4253" w:type="dxa"/>
          </w:tcPr>
          <w:p w:rsidR="008C312F" w:rsidRDefault="00D05DB4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8C312F" w:rsidTr="00595748">
        <w:tc>
          <w:tcPr>
            <w:tcW w:w="1338" w:type="dxa"/>
          </w:tcPr>
          <w:p w:rsidR="008C312F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6" w:type="dxa"/>
          </w:tcPr>
          <w:p w:rsidR="008C312F" w:rsidRDefault="00D05DB4" w:rsidP="00D05DB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родительских собраний,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направленных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профилактику  кризисног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состояния обучающихся на тему</w:t>
            </w:r>
            <w:r w:rsidRP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 «Профилактика суицидального поведения у обучающихся»,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F7AED">
              <w:rPr>
                <w:rFonts w:ascii="Times New Roman" w:hAnsi="Times New Roman" w:cs="Times New Roman"/>
                <w:sz w:val="28"/>
                <w:szCs w:val="28"/>
              </w:rPr>
              <w:t>«Деструктивные Интернет-сообщества как угроза жизни детям и подросткам».</w:t>
            </w:r>
          </w:p>
          <w:p w:rsidR="00D05DB4" w:rsidRDefault="00D05DB4" w:rsidP="00D05DB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D05DB4" w:rsidRDefault="00D05DB4" w:rsidP="004C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2F" w:rsidRPr="008D7B27" w:rsidRDefault="00D05DB4" w:rsidP="004C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53" w:type="dxa"/>
          </w:tcPr>
          <w:p w:rsidR="008C312F" w:rsidRDefault="00D05DB4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D05DB4" w:rsidTr="00595748">
        <w:tc>
          <w:tcPr>
            <w:tcW w:w="1338" w:type="dxa"/>
          </w:tcPr>
          <w:p w:rsidR="00D05DB4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</w:tcPr>
          <w:p w:rsidR="00D05DB4" w:rsidRDefault="00D05DB4" w:rsidP="00D05DB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</w:t>
            </w:r>
            <w:r w:rsidR="00976E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внеплановых родительских собраний в рамках третичной профилактики </w:t>
            </w:r>
          </w:p>
        </w:tc>
        <w:tc>
          <w:tcPr>
            <w:tcW w:w="3402" w:type="dxa"/>
          </w:tcPr>
          <w:p w:rsidR="00D05DB4" w:rsidRDefault="00D05DB4" w:rsidP="004C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05DB4" w:rsidRPr="008C312F" w:rsidRDefault="00976E9D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РАО</w:t>
            </w:r>
          </w:p>
        </w:tc>
      </w:tr>
      <w:tr w:rsidR="008C312F" w:rsidTr="00595748">
        <w:tc>
          <w:tcPr>
            <w:tcW w:w="1338" w:type="dxa"/>
          </w:tcPr>
          <w:p w:rsidR="008C312F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</w:tcPr>
          <w:p w:rsidR="00976E9D" w:rsidRDefault="00D05DB4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семинаров-практикумов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школы</w:t>
            </w:r>
            <w:r w:rsidRPr="00E332DE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преодоление кризисных состояний у обучающихся, в том числе суицидального </w:t>
            </w:r>
            <w:proofErr w:type="gramStart"/>
            <w:r w:rsidRPr="00E332DE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r w:rsidR="00976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7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12F" w:rsidRDefault="00FF7AED" w:rsidP="005C671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6E9D" w:rsidRPr="00FF7AED">
              <w:rPr>
                <w:rFonts w:ascii="Times New Roman" w:hAnsi="Times New Roman" w:cs="Times New Roman"/>
                <w:sz w:val="28"/>
                <w:szCs w:val="28"/>
              </w:rPr>
              <w:t>емы: «</w:t>
            </w:r>
            <w:proofErr w:type="spellStart"/>
            <w:r w:rsidR="00976E9D" w:rsidRPr="00FF7AED">
              <w:rPr>
                <w:rFonts w:ascii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 w:rsidR="00976E9D" w:rsidRPr="00FF7AED">
              <w:rPr>
                <w:rFonts w:ascii="Times New Roman" w:hAnsi="Times New Roman" w:cs="Times New Roman"/>
                <w:sz w:val="28"/>
                <w:szCs w:val="28"/>
              </w:rPr>
              <w:t xml:space="preserve"> как современная угроза образования», «Маркеры эмоционального неблагополучия ребенка», «Как вести беседу с ребенком в кризисном состоянии»</w:t>
            </w:r>
          </w:p>
        </w:tc>
        <w:tc>
          <w:tcPr>
            <w:tcW w:w="3402" w:type="dxa"/>
          </w:tcPr>
          <w:p w:rsidR="008C312F" w:rsidRPr="008D7B27" w:rsidRDefault="008C312F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</w:p>
        </w:tc>
        <w:tc>
          <w:tcPr>
            <w:tcW w:w="4253" w:type="dxa"/>
          </w:tcPr>
          <w:p w:rsidR="008C312F" w:rsidRDefault="00976E9D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D05DB4" w:rsidTr="00595748">
        <w:tc>
          <w:tcPr>
            <w:tcW w:w="1338" w:type="dxa"/>
          </w:tcPr>
          <w:p w:rsidR="00D05DB4" w:rsidRDefault="00D05DB4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6" w:type="dxa"/>
          </w:tcPr>
          <w:p w:rsidR="00D05DB4" w:rsidRPr="00E332DE" w:rsidRDefault="00D05DB4" w:rsidP="00D05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</w:t>
            </w:r>
            <w:r w:rsidR="00976E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внеплановых педагогических советов в рамках третичной профилактики</w:t>
            </w:r>
          </w:p>
        </w:tc>
        <w:tc>
          <w:tcPr>
            <w:tcW w:w="3402" w:type="dxa"/>
          </w:tcPr>
          <w:p w:rsidR="00D05DB4" w:rsidRDefault="00D05DB4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D05DB4" w:rsidRDefault="00976E9D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РАО</w:t>
            </w:r>
          </w:p>
        </w:tc>
      </w:tr>
      <w:tr w:rsidR="00976E9D" w:rsidTr="00595748">
        <w:tc>
          <w:tcPr>
            <w:tcW w:w="1338" w:type="dxa"/>
          </w:tcPr>
          <w:p w:rsidR="00976E9D" w:rsidRDefault="00976E9D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16" w:type="dxa"/>
          </w:tcPr>
          <w:p w:rsidR="00976E9D" w:rsidRDefault="00976E9D" w:rsidP="00FF7AE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седание антикризисной команды </w:t>
            </w:r>
          </w:p>
        </w:tc>
        <w:tc>
          <w:tcPr>
            <w:tcW w:w="3402" w:type="dxa"/>
          </w:tcPr>
          <w:p w:rsidR="00976E9D" w:rsidRDefault="00976E9D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четверть, внеплановые заседания</w:t>
            </w:r>
          </w:p>
        </w:tc>
        <w:tc>
          <w:tcPr>
            <w:tcW w:w="4253" w:type="dxa"/>
          </w:tcPr>
          <w:p w:rsidR="00976E9D" w:rsidRDefault="00976E9D" w:rsidP="004C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  <w:tr w:rsidR="00976E9D" w:rsidTr="00595748">
        <w:tc>
          <w:tcPr>
            <w:tcW w:w="1338" w:type="dxa"/>
          </w:tcPr>
          <w:p w:rsidR="00976E9D" w:rsidRDefault="00976E9D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16" w:type="dxa"/>
          </w:tcPr>
          <w:p w:rsidR="00976E9D" w:rsidRDefault="00976E9D" w:rsidP="0032738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психолого-педагогических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занятий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обучающихся по профилактике кризисных состояний, формированию жизнестойкости, позитивной «Я-концепции», ознакомление  с эффективными  способами  преодоления конфликтных ситуаций.</w:t>
            </w:r>
          </w:p>
          <w:p w:rsidR="00976E9D" w:rsidRDefault="00FF7AED" w:rsidP="0032738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="00976E9D" w:rsidRP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емы: «Ты не один. Служба телефона доверия», «</w:t>
            </w:r>
            <w:r w:rsidR="00976E9D" w:rsidRPr="00FF7AED">
              <w:rPr>
                <w:rFonts w:ascii="Times New Roman" w:hAnsi="Times New Roman" w:cs="Times New Roman"/>
                <w:sz w:val="28"/>
                <w:szCs w:val="28"/>
              </w:rPr>
              <w:t>Моя жизнь в моих руках»</w:t>
            </w:r>
            <w:r w:rsidR="00976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76E9D" w:rsidRPr="008D7B27" w:rsidRDefault="00976E9D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976E9D" w:rsidRDefault="00976E9D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76E9D" w:rsidTr="00595748">
        <w:tc>
          <w:tcPr>
            <w:tcW w:w="1338" w:type="dxa"/>
          </w:tcPr>
          <w:p w:rsidR="00976E9D" w:rsidRDefault="00976E9D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976E9D" w:rsidRDefault="00976E9D" w:rsidP="00976E9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и проведение психолого-педагогических занятий  для обучающихся в рамках третичной профилактики</w:t>
            </w:r>
          </w:p>
        </w:tc>
        <w:tc>
          <w:tcPr>
            <w:tcW w:w="3402" w:type="dxa"/>
          </w:tcPr>
          <w:p w:rsidR="00976E9D" w:rsidRDefault="00976E9D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976E9D" w:rsidRDefault="00976E9D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РАО</w:t>
            </w:r>
          </w:p>
        </w:tc>
      </w:tr>
      <w:tr w:rsidR="00976E9D" w:rsidTr="00595748">
        <w:tc>
          <w:tcPr>
            <w:tcW w:w="1338" w:type="dxa"/>
          </w:tcPr>
          <w:p w:rsidR="00976E9D" w:rsidRDefault="00976E9D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6" w:type="dxa"/>
          </w:tcPr>
          <w:p w:rsidR="00976E9D" w:rsidRPr="000625B9" w:rsidRDefault="00976E9D" w:rsidP="00A7249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25B9">
              <w:rPr>
                <w:rFonts w:ascii="Times New Roman" w:hAnsi="Times New Roman" w:cs="Times New Roman"/>
                <w:sz w:val="28"/>
                <w:szCs w:val="28"/>
              </w:rPr>
              <w:t>Проведение классных/информационных часов «Просто жить….», «Мы выбираем жизнь», «Жизнь замечательных людей», «Как научиться преодолевать трудности», «</w:t>
            </w:r>
            <w:proofErr w:type="spellStart"/>
            <w:r w:rsidRPr="000625B9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Pr="000625B9">
              <w:rPr>
                <w:rFonts w:ascii="Times New Roman" w:hAnsi="Times New Roman" w:cs="Times New Roman"/>
                <w:sz w:val="28"/>
                <w:szCs w:val="28"/>
              </w:rPr>
              <w:t xml:space="preserve"> нет места»</w:t>
            </w:r>
          </w:p>
        </w:tc>
        <w:tc>
          <w:tcPr>
            <w:tcW w:w="3402" w:type="dxa"/>
          </w:tcPr>
          <w:p w:rsidR="00976E9D" w:rsidRPr="008D7B27" w:rsidRDefault="00976E9D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976E9D" w:rsidRDefault="00FF7AED" w:rsidP="00FF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76E9D" w:rsidTr="00595748">
        <w:tc>
          <w:tcPr>
            <w:tcW w:w="1338" w:type="dxa"/>
          </w:tcPr>
          <w:p w:rsidR="00976E9D" w:rsidRDefault="00976E9D" w:rsidP="005C6715">
            <w:pPr>
              <w:spacing w:before="240" w:after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6" w:type="dxa"/>
          </w:tcPr>
          <w:p w:rsidR="00976E9D" w:rsidRDefault="00976E9D" w:rsidP="00FF7AE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 результативности деятельности антикризисной команды </w:t>
            </w:r>
            <w:r w:rsidR="00FF7A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3402" w:type="dxa"/>
          </w:tcPr>
          <w:p w:rsidR="00976E9D" w:rsidRPr="008D7B27" w:rsidRDefault="00976E9D" w:rsidP="005C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976E9D" w:rsidRDefault="00976E9D" w:rsidP="005C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12F">
              <w:rPr>
                <w:rFonts w:ascii="Times New Roman" w:hAnsi="Times New Roman" w:cs="Times New Roman"/>
                <w:sz w:val="28"/>
                <w:szCs w:val="28"/>
              </w:rPr>
              <w:t>Члены антикризисной команды</w:t>
            </w:r>
          </w:p>
        </w:tc>
      </w:tr>
    </w:tbl>
    <w:p w:rsidR="00595748" w:rsidRPr="008D7B27" w:rsidRDefault="00595748" w:rsidP="00595748">
      <w:p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4620" w:rsidRDefault="006A4620"/>
    <w:sectPr w:rsidR="006A4620" w:rsidSect="00614B2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5748"/>
    <w:rsid w:val="000625B9"/>
    <w:rsid w:val="00166026"/>
    <w:rsid w:val="00262FE3"/>
    <w:rsid w:val="0032738D"/>
    <w:rsid w:val="00487A59"/>
    <w:rsid w:val="00595748"/>
    <w:rsid w:val="006A4620"/>
    <w:rsid w:val="008C312F"/>
    <w:rsid w:val="008D4606"/>
    <w:rsid w:val="00976E9D"/>
    <w:rsid w:val="00A72496"/>
    <w:rsid w:val="00C03268"/>
    <w:rsid w:val="00D05DB4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6718"/>
  <w15:docId w15:val="{E8403461-A422-4C86-8493-FF8F5C7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9574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95748"/>
    <w:pPr>
      <w:widowControl w:val="0"/>
      <w:spacing w:after="15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957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59574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59574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262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Скан</dc:creator>
  <cp:keywords/>
  <dc:description/>
  <cp:lastModifiedBy>Anastasiy</cp:lastModifiedBy>
  <cp:revision>6</cp:revision>
  <dcterms:created xsi:type="dcterms:W3CDTF">2025-02-24T11:26:00Z</dcterms:created>
  <dcterms:modified xsi:type="dcterms:W3CDTF">2025-05-29T05:22:00Z</dcterms:modified>
</cp:coreProperties>
</file>